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13" w:rsidRPr="008D1413" w:rsidRDefault="008D1413" w:rsidP="008D1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1413" w:rsidRPr="008D1413" w:rsidRDefault="008D1413" w:rsidP="008D1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413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работы </w:t>
      </w:r>
    </w:p>
    <w:p w:rsidR="008D1413" w:rsidRPr="008D1413" w:rsidRDefault="008D1413" w:rsidP="008D1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413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совета по образованию города Югорска на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8D141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8081"/>
        <w:gridCol w:w="1984"/>
      </w:tblGrid>
      <w:tr w:rsidR="008D1413" w:rsidRPr="008D1413" w:rsidTr="000F31F7">
        <w:tc>
          <w:tcPr>
            <w:tcW w:w="616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1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4" w:type="dxa"/>
          </w:tcPr>
          <w:p w:rsidR="008D1413" w:rsidRPr="008D1413" w:rsidRDefault="008D1413" w:rsidP="008D1413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8D1413" w:rsidRPr="008D1413" w:rsidTr="000F31F7">
        <w:tc>
          <w:tcPr>
            <w:tcW w:w="616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081" w:type="dxa"/>
          </w:tcPr>
          <w:p w:rsidR="008D1413" w:rsidRPr="008D1413" w:rsidRDefault="008D1413" w:rsidP="008D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</w:t>
            </w:r>
          </w:p>
          <w:p w:rsidR="008D1413" w:rsidRPr="008D1413" w:rsidRDefault="008D1413" w:rsidP="008D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1.Согласование публичного доклада Управления образования о состоянии и развитии муниципальной системы образования за 201</w:t>
            </w:r>
            <w:r w:rsidR="00FF7F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D1413" w:rsidRPr="008D1413" w:rsidRDefault="008D1413" w:rsidP="008D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B2462C">
              <w:rPr>
                <w:rFonts w:ascii="Times New Roman" w:hAnsi="Times New Roman" w:cs="Times New Roman"/>
                <w:sz w:val="24"/>
                <w:szCs w:val="24"/>
              </w:rPr>
              <w:t>Создание условий по опережающему введению  федеральных государственных образовательных стандартов среднего общего образования в общеобразовательных организациях города Югорска</w:t>
            </w:r>
          </w:p>
        </w:tc>
        <w:tc>
          <w:tcPr>
            <w:tcW w:w="1984" w:type="dxa"/>
          </w:tcPr>
          <w:p w:rsidR="008D1413" w:rsidRPr="008D1413" w:rsidRDefault="00601112" w:rsidP="00601112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8D1413"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D1413"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1413" w:rsidRPr="008D1413" w:rsidTr="000F31F7">
        <w:tc>
          <w:tcPr>
            <w:tcW w:w="616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081" w:type="dxa"/>
          </w:tcPr>
          <w:p w:rsidR="008D1413" w:rsidRPr="008D1413" w:rsidRDefault="008D1413" w:rsidP="008D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Заседание.</w:t>
            </w:r>
          </w:p>
          <w:p w:rsidR="00D648F2" w:rsidRPr="00D648F2" w:rsidRDefault="008D1413" w:rsidP="00D64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648F2" w:rsidRPr="00D648F2">
              <w:rPr>
                <w:rFonts w:ascii="Times New Roman" w:hAnsi="Times New Roman" w:cs="Times New Roman"/>
                <w:sz w:val="24"/>
                <w:szCs w:val="24"/>
              </w:rPr>
              <w:t>Внедрение новых финансово-экономических механизмов в системе образования</w:t>
            </w:r>
          </w:p>
          <w:p w:rsidR="008D1413" w:rsidRPr="008D1413" w:rsidRDefault="008D1413" w:rsidP="00B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B2462C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 готовности общеобразовательных учреждений города Югорска к введению федеральных государственных образовательных стандартов среднего общего образования</w:t>
            </w:r>
          </w:p>
        </w:tc>
        <w:tc>
          <w:tcPr>
            <w:tcW w:w="1984" w:type="dxa"/>
          </w:tcPr>
          <w:p w:rsidR="008D1413" w:rsidRPr="008D1413" w:rsidRDefault="008D1413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413" w:rsidRPr="008D1413" w:rsidTr="000F31F7">
        <w:trPr>
          <w:trHeight w:val="780"/>
        </w:trPr>
        <w:tc>
          <w:tcPr>
            <w:tcW w:w="616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081" w:type="dxa"/>
          </w:tcPr>
          <w:p w:rsidR="008D1413" w:rsidRPr="008D1413" w:rsidRDefault="008D1413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</w:t>
            </w:r>
          </w:p>
          <w:p w:rsidR="008D1413" w:rsidRPr="008D1413" w:rsidRDefault="008D1413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FD1613">
              <w:rPr>
                <w:rFonts w:ascii="Times New Roman" w:eastAsia="Times New Roman" w:hAnsi="Times New Roman" w:cs="Times New Roman"/>
                <w:sz w:val="24"/>
                <w:szCs w:val="24"/>
              </w:rPr>
              <w:t>О взаимодействии с религиозными объединениями в реализации задач воспитания подростков и молодежи</w:t>
            </w: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D1413" w:rsidRPr="008D1413" w:rsidRDefault="008D1413" w:rsidP="0011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110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организации инклюзивного образования в образовательных учреждениях города. </w:t>
            </w:r>
          </w:p>
        </w:tc>
        <w:tc>
          <w:tcPr>
            <w:tcW w:w="1984" w:type="dxa"/>
          </w:tcPr>
          <w:p w:rsidR="008D1413" w:rsidRPr="008D1413" w:rsidRDefault="008D1413" w:rsidP="00FD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D16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D16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1413" w:rsidRPr="008D1413" w:rsidTr="000F31F7">
        <w:trPr>
          <w:trHeight w:val="780"/>
        </w:trPr>
        <w:tc>
          <w:tcPr>
            <w:tcW w:w="616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081" w:type="dxa"/>
          </w:tcPr>
          <w:p w:rsidR="008D1413" w:rsidRPr="008D1413" w:rsidRDefault="008D1413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</w:t>
            </w:r>
          </w:p>
          <w:p w:rsidR="008D1413" w:rsidRPr="008D1413" w:rsidRDefault="008D1413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 </w:t>
            </w:r>
            <w:r w:rsidR="00110B4E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введении федерального государственного образовательного стандарта дошкольного образования</w:t>
            </w:r>
          </w:p>
          <w:p w:rsidR="008D1413" w:rsidRPr="008D1413" w:rsidRDefault="008D1413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1413" w:rsidRPr="008D1413" w:rsidTr="000F31F7">
        <w:trPr>
          <w:trHeight w:val="780"/>
        </w:trPr>
        <w:tc>
          <w:tcPr>
            <w:tcW w:w="10681" w:type="dxa"/>
            <w:gridSpan w:val="3"/>
          </w:tcPr>
          <w:p w:rsidR="00B2462C" w:rsidRDefault="00B2462C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462C" w:rsidRDefault="00B2462C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462C" w:rsidRDefault="00B2462C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членов муниципального совета по образованию в мероприятиях Управления образования</w:t>
            </w:r>
          </w:p>
        </w:tc>
      </w:tr>
      <w:tr w:rsidR="008D1413" w:rsidRPr="008D1413" w:rsidTr="000F31F7">
        <w:trPr>
          <w:trHeight w:val="780"/>
        </w:trPr>
        <w:tc>
          <w:tcPr>
            <w:tcW w:w="616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1" w:type="dxa"/>
          </w:tcPr>
          <w:p w:rsidR="008D1413" w:rsidRPr="008D1413" w:rsidRDefault="00FD1613" w:rsidP="00FD1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мер по развитию взаимодействия с религиозными объединениями в реализации задач воспитания подростков и молодежи</w:t>
            </w:r>
            <w:r w:rsidR="006011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Управлением образования.</w:t>
            </w:r>
          </w:p>
        </w:tc>
        <w:tc>
          <w:tcPr>
            <w:tcW w:w="1984" w:type="dxa"/>
          </w:tcPr>
          <w:p w:rsidR="008D1413" w:rsidRPr="008D1413" w:rsidRDefault="00FD1613" w:rsidP="00FD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 </w:t>
            </w:r>
            <w:r w:rsidR="008D1413"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2014 года</w:t>
            </w:r>
          </w:p>
        </w:tc>
      </w:tr>
      <w:tr w:rsidR="008D1413" w:rsidRPr="008D1413" w:rsidTr="000F31F7">
        <w:tc>
          <w:tcPr>
            <w:tcW w:w="616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1" w:type="dxa"/>
          </w:tcPr>
          <w:p w:rsidR="008D1413" w:rsidRPr="008D1413" w:rsidRDefault="00FF7F48" w:rsidP="00FF7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проведении мониторинга условий, созданных в образовательных учреждениях, для  совместного обучения детей – инвалидов и детей с ограниченными возможностями здоровья с детьми, не имеющими отклонения в здоровье.</w:t>
            </w:r>
          </w:p>
        </w:tc>
        <w:tc>
          <w:tcPr>
            <w:tcW w:w="1984" w:type="dxa"/>
          </w:tcPr>
          <w:p w:rsidR="008D1413" w:rsidRPr="008D1413" w:rsidRDefault="00FF7F48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 сентябрь 2014 года</w:t>
            </w:r>
          </w:p>
        </w:tc>
      </w:tr>
      <w:tr w:rsidR="00B2462C" w:rsidRPr="008D1413" w:rsidTr="000F31F7">
        <w:tc>
          <w:tcPr>
            <w:tcW w:w="616" w:type="dxa"/>
          </w:tcPr>
          <w:p w:rsidR="00B2462C" w:rsidRPr="008D1413" w:rsidRDefault="00B2462C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1" w:type="dxa"/>
          </w:tcPr>
          <w:p w:rsidR="00B2462C" w:rsidRPr="008D1413" w:rsidRDefault="00B2462C" w:rsidP="00B2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эффективной системы информирования населения о проблемах детей – инвалидов и детей с ограниченными возможностями здоровья, направленной на укрепление позитивного общественного мнения в отношении детей с особыми потребностями.</w:t>
            </w:r>
          </w:p>
        </w:tc>
        <w:tc>
          <w:tcPr>
            <w:tcW w:w="1984" w:type="dxa"/>
          </w:tcPr>
          <w:p w:rsidR="00B2462C" w:rsidRPr="008D1413" w:rsidRDefault="00B2462C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 сентября 2014 года</w:t>
            </w:r>
          </w:p>
        </w:tc>
      </w:tr>
      <w:tr w:rsidR="008D1413" w:rsidRPr="008D1413" w:rsidTr="000F31F7">
        <w:tc>
          <w:tcPr>
            <w:tcW w:w="616" w:type="dxa"/>
          </w:tcPr>
          <w:p w:rsidR="008D1413" w:rsidRPr="008D1413" w:rsidRDefault="00B2462C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D1413"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</w:tcPr>
          <w:p w:rsidR="008D1413" w:rsidRPr="008D1413" w:rsidRDefault="008D1413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процедурах проведения</w:t>
            </w: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государственной  (итоговой) аттестации выпускников общеобразовательных учреждений города.</w:t>
            </w:r>
          </w:p>
          <w:p w:rsidR="008D1413" w:rsidRPr="008D1413" w:rsidRDefault="008D1413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FF7F48" w:rsidRPr="008D1413" w:rsidTr="000F31F7">
        <w:tc>
          <w:tcPr>
            <w:tcW w:w="616" w:type="dxa"/>
          </w:tcPr>
          <w:p w:rsidR="00FF7F48" w:rsidRPr="008D1413" w:rsidRDefault="00B2462C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A3F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</w:tcPr>
          <w:p w:rsidR="00FF7F48" w:rsidRPr="008D1413" w:rsidRDefault="00FF7F48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состояния реализации вопроса пропаганды семейных ценностей и приоритета ответственного родительства в образовательных учреждениях.</w:t>
            </w:r>
          </w:p>
        </w:tc>
        <w:tc>
          <w:tcPr>
            <w:tcW w:w="1984" w:type="dxa"/>
          </w:tcPr>
          <w:p w:rsidR="00FF7F48" w:rsidRPr="008D1413" w:rsidRDefault="00FF7F48" w:rsidP="00FF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 октября 2014</w:t>
            </w:r>
          </w:p>
        </w:tc>
      </w:tr>
      <w:tr w:rsidR="008D1413" w:rsidRPr="008D1413" w:rsidTr="000F31F7">
        <w:tc>
          <w:tcPr>
            <w:tcW w:w="616" w:type="dxa"/>
          </w:tcPr>
          <w:p w:rsidR="008D1413" w:rsidRPr="008D1413" w:rsidRDefault="00B2462C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D1413"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</w:tcPr>
          <w:p w:rsidR="008D1413" w:rsidRPr="008D1413" w:rsidRDefault="008D1413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комиссии по приемке образовательных учреждений к новому учебному году.</w:t>
            </w:r>
          </w:p>
          <w:p w:rsidR="008D1413" w:rsidRPr="008D1413" w:rsidRDefault="008D1413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8D1413" w:rsidRPr="008D1413" w:rsidTr="000F31F7">
        <w:tc>
          <w:tcPr>
            <w:tcW w:w="616" w:type="dxa"/>
          </w:tcPr>
          <w:p w:rsidR="008D1413" w:rsidRPr="008D1413" w:rsidRDefault="00B2462C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D1413"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</w:tcPr>
          <w:p w:rsidR="008D1413" w:rsidRPr="008D1413" w:rsidRDefault="008D1413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процедурах аттестации руководящих работников, деятельности аттестационной комиссии.</w:t>
            </w:r>
          </w:p>
          <w:p w:rsidR="008D1413" w:rsidRPr="008D1413" w:rsidRDefault="008D1413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1413" w:rsidRPr="008D1413" w:rsidRDefault="00B2462C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D1413" w:rsidRPr="008D1413" w:rsidTr="000F31F7">
        <w:tc>
          <w:tcPr>
            <w:tcW w:w="616" w:type="dxa"/>
          </w:tcPr>
          <w:p w:rsidR="008D1413" w:rsidRPr="008D1413" w:rsidRDefault="00B2462C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D1413"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</w:tcPr>
          <w:p w:rsidR="008D1413" w:rsidRPr="008D1413" w:rsidRDefault="008D1413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муниципальных мероприятиях в сфере образования. </w:t>
            </w:r>
          </w:p>
        </w:tc>
        <w:tc>
          <w:tcPr>
            <w:tcW w:w="1984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D1413" w:rsidRPr="008D1413" w:rsidTr="000F31F7">
        <w:tc>
          <w:tcPr>
            <w:tcW w:w="616" w:type="dxa"/>
          </w:tcPr>
          <w:p w:rsidR="008D1413" w:rsidRPr="008D1413" w:rsidRDefault="00B2462C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D1413"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</w:tcPr>
          <w:p w:rsidR="008D1413" w:rsidRPr="008D1413" w:rsidRDefault="008D1413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городских родительских собраний</w:t>
            </w:r>
          </w:p>
        </w:tc>
        <w:tc>
          <w:tcPr>
            <w:tcW w:w="1984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апрель</w:t>
            </w:r>
          </w:p>
        </w:tc>
      </w:tr>
    </w:tbl>
    <w:p w:rsidR="00C11E53" w:rsidRDefault="00C11E53" w:rsidP="00B2462C">
      <w:bookmarkStart w:id="0" w:name="_GoBack"/>
      <w:bookmarkEnd w:id="0"/>
    </w:p>
    <w:sectPr w:rsidR="00C11E53" w:rsidSect="003E3CF7">
      <w:pgSz w:w="11906" w:h="16838"/>
      <w:pgMar w:top="539" w:right="850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8D1413"/>
    <w:rsid w:val="000A3F6D"/>
    <w:rsid w:val="00110B4E"/>
    <w:rsid w:val="002B1660"/>
    <w:rsid w:val="003B61A9"/>
    <w:rsid w:val="00601112"/>
    <w:rsid w:val="008D1413"/>
    <w:rsid w:val="008F1315"/>
    <w:rsid w:val="00994B8D"/>
    <w:rsid w:val="00B2462C"/>
    <w:rsid w:val="00BA63D1"/>
    <w:rsid w:val="00C11E53"/>
    <w:rsid w:val="00C2095B"/>
    <w:rsid w:val="00D648F2"/>
    <w:rsid w:val="00F70152"/>
    <w:rsid w:val="00FD1613"/>
    <w:rsid w:val="00FF7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Булдакова</cp:lastModifiedBy>
  <cp:revision>11</cp:revision>
  <dcterms:created xsi:type="dcterms:W3CDTF">2013-12-15T10:08:00Z</dcterms:created>
  <dcterms:modified xsi:type="dcterms:W3CDTF">2014-03-12T02:16:00Z</dcterms:modified>
</cp:coreProperties>
</file>